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9" w:rsidRPr="006B01C9" w:rsidRDefault="006B01C9" w:rsidP="006B01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01C9">
        <w:rPr>
          <w:rFonts w:ascii="Times New Roman" w:hAnsi="Times New Roman"/>
          <w:sz w:val="26"/>
          <w:szCs w:val="26"/>
        </w:rPr>
        <w:t xml:space="preserve">АДМИНИСТРАЦИЯ СЕЛЬСКОГО ПОСЕЛЕНИЯ БУРИБАЕВСКИЙ  СЕЛЬСОВЕТ МУНИЦИПАЛЬНОГО РАЙОНА ХАЙБУЛЛИНСКИЙ РАЙОН </w:t>
      </w:r>
    </w:p>
    <w:p w:rsidR="006B01C9" w:rsidRPr="006B01C9" w:rsidRDefault="006B01C9" w:rsidP="006B01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01C9">
        <w:rPr>
          <w:rFonts w:ascii="Times New Roman" w:hAnsi="Times New Roman"/>
          <w:sz w:val="26"/>
          <w:szCs w:val="26"/>
        </w:rPr>
        <w:t>РЕСПУБЛИКИ БАШКОРТОСТАН</w:t>
      </w:r>
    </w:p>
    <w:p w:rsidR="006B01C9" w:rsidRPr="006B01C9" w:rsidRDefault="006B01C9" w:rsidP="006B01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01C9">
        <w:rPr>
          <w:rFonts w:ascii="Times New Roman" w:hAnsi="Times New Roman"/>
          <w:sz w:val="26"/>
          <w:szCs w:val="26"/>
        </w:rPr>
        <w:t>=====================================</w:t>
      </w:r>
      <w:r>
        <w:rPr>
          <w:rFonts w:ascii="Times New Roman" w:hAnsi="Times New Roman"/>
          <w:sz w:val="26"/>
          <w:szCs w:val="26"/>
        </w:rPr>
        <w:t>=========================</w:t>
      </w:r>
    </w:p>
    <w:p w:rsidR="006B01C9" w:rsidRPr="006B01C9" w:rsidRDefault="006B01C9" w:rsidP="006B01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01C9">
        <w:rPr>
          <w:rFonts w:ascii="Times New Roman" w:hAnsi="Times New Roman"/>
          <w:sz w:val="26"/>
          <w:szCs w:val="26"/>
        </w:rPr>
        <w:t>ПОСТАНОВЛЕНИЕ</w:t>
      </w:r>
    </w:p>
    <w:p w:rsidR="006B01C9" w:rsidRPr="006B01C9" w:rsidRDefault="006B01C9" w:rsidP="006B01C9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6B01C9" w:rsidRPr="006B01C9" w:rsidRDefault="006B01C9" w:rsidP="006B01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1C9">
        <w:rPr>
          <w:rFonts w:ascii="Times New Roman" w:hAnsi="Times New Roman"/>
          <w:sz w:val="26"/>
          <w:szCs w:val="26"/>
        </w:rPr>
        <w:t>11 февраль 2021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й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6B01C9">
        <w:rPr>
          <w:rFonts w:ascii="Times New Roman" w:hAnsi="Times New Roman"/>
          <w:sz w:val="26"/>
          <w:szCs w:val="26"/>
        </w:rPr>
        <w:t xml:space="preserve">      №  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01C9">
        <w:rPr>
          <w:rFonts w:ascii="Times New Roman" w:hAnsi="Times New Roman"/>
          <w:sz w:val="26"/>
          <w:szCs w:val="26"/>
        </w:rPr>
        <w:t xml:space="preserve">                                    </w:t>
      </w:r>
      <w:proofErr w:type="spellStart"/>
      <w:r w:rsidRPr="006B01C9">
        <w:rPr>
          <w:rFonts w:ascii="Times New Roman" w:hAnsi="Times New Roman"/>
          <w:sz w:val="26"/>
          <w:szCs w:val="26"/>
        </w:rPr>
        <w:t>11</w:t>
      </w:r>
      <w:proofErr w:type="spellEnd"/>
      <w:r w:rsidRPr="006B01C9">
        <w:rPr>
          <w:rFonts w:ascii="Times New Roman" w:hAnsi="Times New Roman"/>
          <w:sz w:val="26"/>
          <w:szCs w:val="26"/>
        </w:rPr>
        <w:t xml:space="preserve"> февраля 2021г.</w:t>
      </w:r>
    </w:p>
    <w:p w:rsidR="006B01C9" w:rsidRPr="006B01C9" w:rsidRDefault="006B01C9" w:rsidP="006B01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B01C9" w:rsidRPr="006B01C9" w:rsidRDefault="006B01C9" w:rsidP="006B01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сельского поселения</w:t>
      </w:r>
    </w:p>
    <w:p w:rsidR="006B01C9" w:rsidRPr="006B01C9" w:rsidRDefault="006B01C9" w:rsidP="006B01C9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>Бурибаевский  сельсовет муниципального района Хайбуллинский район Республики Башкортостан  от 20 марта 2019 года № 60 «</w:t>
      </w:r>
      <w:r w:rsidRPr="006B01C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6B01C9">
        <w:rPr>
          <w:rFonts w:ascii="Times New Roman" w:hAnsi="Times New Roman"/>
          <w:bCs/>
          <w:sz w:val="26"/>
          <w:szCs w:val="26"/>
        </w:rPr>
        <w:t xml:space="preserve"> «</w:t>
      </w:r>
      <w:r w:rsidRPr="006B01C9">
        <w:rPr>
          <w:rFonts w:ascii="Times New Roman" w:eastAsia="Times New Roman" w:hAnsi="Times New Roman"/>
          <w:bCs/>
          <w:sz w:val="26"/>
          <w:szCs w:val="26"/>
        </w:rPr>
        <w:t>Присвоение и аннулирование адресов объекту адресации» в сельском поселении Бурибаевский сельсовет муниципального района Хайбуллинский район Республики Башкортостан</w:t>
      </w:r>
      <w:r w:rsidRPr="006B01C9">
        <w:rPr>
          <w:rFonts w:ascii="Times New Roman" w:eastAsia="Times New Roman" w:hAnsi="Times New Roman"/>
          <w:sz w:val="26"/>
          <w:szCs w:val="26"/>
        </w:rPr>
        <w:t>»</w:t>
      </w:r>
    </w:p>
    <w:p w:rsidR="006B01C9" w:rsidRPr="006B01C9" w:rsidRDefault="006B01C9" w:rsidP="006B01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B01C9" w:rsidRPr="006B01C9" w:rsidRDefault="006B01C9" w:rsidP="006B01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01C9">
        <w:rPr>
          <w:rFonts w:ascii="Times New Roman" w:eastAsia="Times New Roman" w:hAnsi="Times New Roman"/>
          <w:sz w:val="26"/>
          <w:szCs w:val="26"/>
        </w:rPr>
        <w:tab/>
        <w:t xml:space="preserve">   В соответствии с п.29, п.32 Постановления Правительства Российской Федерации от 19.11.2014 №  1221 (в ред</w:t>
      </w:r>
      <w:proofErr w:type="gramStart"/>
      <w:r w:rsidRPr="006B01C9">
        <w:rPr>
          <w:rFonts w:ascii="Times New Roman" w:eastAsia="Times New Roman" w:hAnsi="Times New Roman"/>
          <w:sz w:val="26"/>
          <w:szCs w:val="26"/>
        </w:rPr>
        <w:t>.П</w:t>
      </w:r>
      <w:proofErr w:type="gramEnd"/>
      <w:r w:rsidRPr="006B01C9">
        <w:rPr>
          <w:rFonts w:ascii="Times New Roman" w:eastAsia="Times New Roman" w:hAnsi="Times New Roman"/>
          <w:sz w:val="26"/>
          <w:szCs w:val="26"/>
        </w:rPr>
        <w:t>остановления Правительства Российской Федерации от 04.09.2020 № 1355) «</w:t>
      </w:r>
      <w:r w:rsidRPr="006B01C9">
        <w:rPr>
          <w:rFonts w:ascii="Times New Roman" w:eastAsia="Times New Roman" w:hAnsi="Times New Roman"/>
          <w:spacing w:val="2"/>
          <w:sz w:val="26"/>
          <w:szCs w:val="26"/>
          <w:shd w:val="clear" w:color="auto" w:fill="FFFFFF"/>
        </w:rPr>
        <w:t>Об утверждении Правил присвоения, изменения и аннулирования адресов</w:t>
      </w:r>
      <w:r w:rsidRPr="006B01C9">
        <w:rPr>
          <w:rFonts w:ascii="Times New Roman" w:eastAsia="Times New Roman" w:hAnsi="Times New Roman"/>
          <w:sz w:val="26"/>
          <w:szCs w:val="26"/>
        </w:rPr>
        <w:t>», Администрация сельского поселения Бурибаевский  сельсовет муниципального района Хайбуллинский район Республики Башкортостан постановляет:</w:t>
      </w:r>
    </w:p>
    <w:p w:rsidR="006B01C9" w:rsidRPr="006B01C9" w:rsidRDefault="006B01C9" w:rsidP="006B01C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 xml:space="preserve">              1.Внести изменения в постановление Администрации сельского поселения Бурибаевский сельсовет муниципального района Хайбуллинский район Республики Башкортостан  от 20 марта 2019 года № 60 «</w:t>
      </w:r>
      <w:r w:rsidRPr="006B01C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6B01C9">
        <w:rPr>
          <w:rFonts w:ascii="Times New Roman" w:hAnsi="Times New Roman"/>
          <w:bCs/>
          <w:sz w:val="26"/>
          <w:szCs w:val="26"/>
        </w:rPr>
        <w:t xml:space="preserve"> «</w:t>
      </w:r>
      <w:r w:rsidRPr="006B01C9">
        <w:rPr>
          <w:rFonts w:ascii="Times New Roman" w:eastAsia="Times New Roman" w:hAnsi="Times New Roman"/>
          <w:bCs/>
          <w:sz w:val="26"/>
          <w:szCs w:val="26"/>
        </w:rPr>
        <w:t xml:space="preserve">Присвоение и аннулирование адресов объекту адресации» в сельском поселении </w:t>
      </w:r>
      <w:r w:rsidRPr="006B01C9">
        <w:rPr>
          <w:rFonts w:ascii="Times New Roman" w:eastAsia="Times New Roman" w:hAnsi="Times New Roman"/>
          <w:sz w:val="26"/>
          <w:szCs w:val="26"/>
        </w:rPr>
        <w:t xml:space="preserve">Бурибаевский </w:t>
      </w:r>
      <w:r w:rsidRPr="006B01C9">
        <w:rPr>
          <w:rFonts w:ascii="Times New Roman" w:eastAsia="Times New Roman" w:hAnsi="Times New Roman"/>
          <w:bCs/>
          <w:sz w:val="26"/>
          <w:szCs w:val="26"/>
        </w:rPr>
        <w:t>сельсовет муниципального района Хайбуллинский район  6Республики Башкортостан</w:t>
      </w:r>
      <w:r w:rsidRPr="006B01C9">
        <w:rPr>
          <w:rFonts w:ascii="Times New Roman" w:eastAsia="Times New Roman" w:hAnsi="Times New Roman"/>
          <w:sz w:val="26"/>
          <w:szCs w:val="26"/>
        </w:rPr>
        <w:t>»;</w:t>
      </w:r>
    </w:p>
    <w:p w:rsidR="006B01C9" w:rsidRPr="006B01C9" w:rsidRDefault="006B01C9" w:rsidP="006B01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 xml:space="preserve">              1.1.Раздел «Круг заявителей» в подпункт 1.3  добавить новым абзацем </w:t>
      </w:r>
    </w:p>
    <w:p w:rsidR="006B01C9" w:rsidRPr="006B01C9" w:rsidRDefault="006B01C9" w:rsidP="006B01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 xml:space="preserve">            «От имени лица, указанного в подпункте 1.2.1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B01C9" w:rsidRPr="006B01C9" w:rsidRDefault="006B01C9" w:rsidP="006B01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 xml:space="preserve">              При представлении заявления кадастровым инженером к такому заявлению прилагается копия документа, предусмотренного </w:t>
      </w:r>
      <w:hyperlink r:id="rId4" w:history="1">
        <w:r w:rsidRPr="006B01C9">
          <w:rPr>
            <w:rFonts w:ascii="Times New Roman" w:eastAsia="Times New Roman" w:hAnsi="Times New Roman"/>
            <w:sz w:val="26"/>
            <w:szCs w:val="26"/>
          </w:rPr>
          <w:t>статьей 35</w:t>
        </w:r>
      </w:hyperlink>
      <w:r w:rsidRPr="006B01C9">
        <w:rPr>
          <w:rFonts w:ascii="Times New Roman" w:eastAsia="Times New Roman" w:hAnsi="Times New Roman"/>
          <w:sz w:val="26"/>
          <w:szCs w:val="26"/>
        </w:rPr>
        <w:t> или </w:t>
      </w:r>
      <w:hyperlink r:id="rId5" w:history="1">
        <w:r w:rsidRPr="006B01C9">
          <w:rPr>
            <w:rFonts w:ascii="Times New Roman" w:eastAsia="Times New Roman" w:hAnsi="Times New Roman"/>
            <w:sz w:val="26"/>
            <w:szCs w:val="26"/>
          </w:rPr>
          <w:t>статьей 42.3 Федерального закона "О кадастровой деятельности"</w:t>
        </w:r>
      </w:hyperlink>
      <w:r w:rsidRPr="006B01C9">
        <w:rPr>
          <w:rFonts w:ascii="Times New Roman" w:eastAsia="Times New Roman" w:hAnsi="Times New Roman"/>
          <w:sz w:val="26"/>
          <w:szCs w:val="26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</w:p>
    <w:p w:rsidR="006B01C9" w:rsidRPr="006B01C9" w:rsidRDefault="006B01C9" w:rsidP="006B01C9">
      <w:pPr>
        <w:spacing w:line="240" w:lineRule="auto"/>
        <w:ind w:left="330"/>
        <w:jc w:val="both"/>
        <w:rPr>
          <w:rFonts w:ascii="Times New Roman" w:eastAsia="Times New Roman" w:hAnsi="Times New Roman"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 xml:space="preserve">        2.</w:t>
      </w:r>
      <w:proofErr w:type="gramStart"/>
      <w:r w:rsidRPr="006B01C9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6B01C9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B01C9" w:rsidRPr="006B01C9" w:rsidRDefault="006B01C9" w:rsidP="006B01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B01C9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</w:t>
      </w:r>
    </w:p>
    <w:p w:rsidR="006B01C9" w:rsidRPr="006B01C9" w:rsidRDefault="006B01C9" w:rsidP="006B01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B01C9">
        <w:rPr>
          <w:rFonts w:ascii="Times New Roman" w:eastAsia="Times New Roman" w:hAnsi="Times New Roman"/>
          <w:sz w:val="26"/>
          <w:szCs w:val="26"/>
        </w:rPr>
        <w:t xml:space="preserve">Бурибаевский </w:t>
      </w:r>
      <w:r w:rsidRPr="006B01C9">
        <w:rPr>
          <w:rFonts w:ascii="Times New Roman" w:hAnsi="Times New Roman"/>
          <w:color w:val="000000"/>
          <w:sz w:val="26"/>
          <w:szCs w:val="26"/>
        </w:rPr>
        <w:t xml:space="preserve">сельсовет </w:t>
      </w:r>
    </w:p>
    <w:p w:rsidR="006B01C9" w:rsidRPr="006B01C9" w:rsidRDefault="006B01C9" w:rsidP="006B01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B01C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</w:p>
    <w:p w:rsidR="006B01C9" w:rsidRPr="006B01C9" w:rsidRDefault="006B01C9" w:rsidP="006B01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B01C9">
        <w:rPr>
          <w:rFonts w:ascii="Times New Roman" w:hAnsi="Times New Roman"/>
          <w:color w:val="000000"/>
          <w:sz w:val="26"/>
          <w:szCs w:val="26"/>
        </w:rPr>
        <w:t xml:space="preserve">Хайбуллинский район </w:t>
      </w:r>
    </w:p>
    <w:p w:rsidR="006B01C9" w:rsidRPr="006B01C9" w:rsidRDefault="006B01C9" w:rsidP="006B01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B01C9">
        <w:rPr>
          <w:rFonts w:ascii="Times New Roman" w:hAnsi="Times New Roman"/>
          <w:color w:val="000000"/>
          <w:sz w:val="26"/>
          <w:szCs w:val="26"/>
        </w:rPr>
        <w:t xml:space="preserve">Республики Башкортостан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6B01C9">
        <w:rPr>
          <w:rFonts w:ascii="Times New Roman" w:hAnsi="Times New Roman"/>
          <w:color w:val="000000"/>
          <w:sz w:val="26"/>
          <w:szCs w:val="26"/>
        </w:rPr>
        <w:t xml:space="preserve">  </w:t>
      </w:r>
      <w:bookmarkStart w:id="0" w:name="_GoBack"/>
      <w:bookmarkEnd w:id="0"/>
      <w:r w:rsidRPr="006B01C9">
        <w:rPr>
          <w:rFonts w:ascii="Times New Roman" w:hAnsi="Times New Roman"/>
          <w:color w:val="000000"/>
          <w:sz w:val="26"/>
          <w:szCs w:val="26"/>
        </w:rPr>
        <w:t>Э.И.Андреева</w:t>
      </w:r>
    </w:p>
    <w:p w:rsidR="00BD3C12" w:rsidRPr="006B01C9" w:rsidRDefault="00BD3C12">
      <w:pPr>
        <w:rPr>
          <w:sz w:val="26"/>
          <w:szCs w:val="26"/>
        </w:rPr>
      </w:pPr>
    </w:p>
    <w:sectPr w:rsidR="00BD3C12" w:rsidRPr="006B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1C9"/>
    <w:rsid w:val="006B01C9"/>
    <w:rsid w:val="00B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803" TargetMode="External"/><Relationship Id="rId4" Type="http://schemas.openxmlformats.org/officeDocument/2006/relationships/hyperlink" Target="http://docs.cntd.ru/document/902053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2021-02-17T11:30:00Z</cp:lastPrinted>
  <dcterms:created xsi:type="dcterms:W3CDTF">2021-02-17T11:17:00Z</dcterms:created>
  <dcterms:modified xsi:type="dcterms:W3CDTF">2021-02-17T11:31:00Z</dcterms:modified>
</cp:coreProperties>
</file>